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80B5C" w:rsidR="001B35A9" w:rsidP="001B35A9" w:rsidRDefault="001B35A9">
      <w:pPr>
        <w:spacing w:after="100" w:line="240" w:lineRule="auto"/>
        <w:ind w:firstLine="0"/>
        <w:jc w:val="center"/>
        <w:rPr>
          <w:rFonts w:ascii="Times New Roman" w:hAnsi="Times New Roman" w:cs="Times New Roman"/>
          <w:b/>
          <w:caps/>
          <w:spacing w:val="5"/>
          <w:kern w:val="28"/>
          <w:sz w:val="28"/>
          <w:szCs w:val="28"/>
          <w:lang w:bidi="ar-SA"/>
        </w:rPr>
      </w:pPr>
      <w:r w:rsidRPr="00A80B5C">
        <w:rPr>
          <w:rFonts w:ascii="Times New Roman" w:hAnsi="Times New Roman" w:cs="Times New Roman"/>
          <w:b/>
          <w:caps/>
          <w:spacing w:val="5"/>
          <w:kern w:val="28"/>
          <w:sz w:val="28"/>
          <w:szCs w:val="28"/>
          <w:lang w:bidi="ar-SA"/>
        </w:rPr>
        <w:t>PLANILHA DE EMERGÊNCIA MÉDICA</w:t>
      </w:r>
    </w:p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965"/>
        <w:gridCol w:w="783"/>
        <w:gridCol w:w="59"/>
        <w:gridCol w:w="982"/>
        <w:gridCol w:w="632"/>
        <w:gridCol w:w="75"/>
        <w:gridCol w:w="1058"/>
        <w:gridCol w:w="631"/>
        <w:gridCol w:w="864"/>
        <w:gridCol w:w="80"/>
        <w:gridCol w:w="23"/>
        <w:gridCol w:w="936"/>
        <w:gridCol w:w="237"/>
        <w:gridCol w:w="283"/>
        <w:gridCol w:w="1276"/>
      </w:tblGrid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shd w:val="clear" w:color="auto" w:fill="C2D69B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Notifica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ção</w:t>
            </w:r>
          </w:p>
        </w:tc>
      </w:tr>
      <w:tr w:rsidRPr="00A80B5C" w:rsidR="001B35A9" w:rsidTr="007779CB">
        <w:trPr>
          <w:trHeight w:val="340"/>
        </w:trPr>
        <w:tc>
          <w:tcPr>
            <w:tcW w:w="3555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Data/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h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ora do contato: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sdt>
              <w:sdtPr>
                <w:rPr>
                  <w:rFonts w:eastAsia="Calibri" w:cs="Arial"/>
                  <w:sz w:val="16"/>
                  <w:szCs w:val="16"/>
                  <w:lang w:bidi="ar-SA"/>
                </w:rPr>
                <w:alias w:val="Insira a data e hora"/>
                <w:tag w:val="Insira a data e hora"/>
                <w:id w:val="1153571655"/>
                <w:placeholder>
                  <w:docPart w:val="CC26F39833624AE4BC5A9CEDC2042B1F"/>
                </w:placeholder>
                <w:date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t xml:space="preserve">                            </w:t>
                </w:r>
              </w:sdtContent>
            </w:sdt>
          </w:p>
        </w:tc>
        <w:tc>
          <w:tcPr>
            <w:tcW w:w="3378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 da pessoa que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telefonou: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name="Texto3" w:id="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0"/>
          </w:p>
        </w:tc>
        <w:tc>
          <w:tcPr>
            <w:tcW w:w="3699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shd w:val="clear" w:color="auto" w:fill="auto"/>
          </w:tcPr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C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ontato da pessoa que telefonou: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name="Texto55" w:id="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"/>
          </w:p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Pr="00A80B5C" w:rsidR="001B35A9" w:rsidTr="007779CB">
        <w:trPr>
          <w:trHeight w:val="340"/>
        </w:trPr>
        <w:tc>
          <w:tcPr>
            <w:tcW w:w="3555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6" w:id="2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Paciente solicitou ajuda da Colih </w:t>
            </w:r>
          </w:p>
        </w:tc>
        <w:tc>
          <w:tcPr>
            <w:tcW w:w="3378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Parentesco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com 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o paciente: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name="Texto4" w:id="3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"/>
          </w:p>
        </w:tc>
        <w:tc>
          <w:tcPr>
            <w:tcW w:w="3699" w:type="dxa"/>
            <w:gridSpan w:val="7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Membros da Colih envolvidos: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name="Texto5" w:id="4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"/>
          </w:p>
        </w:tc>
      </w:tr>
      <w:tr w:rsidRPr="00A80B5C" w:rsidR="001B35A9" w:rsidTr="007779CB">
        <w:trPr>
          <w:trHeight w:val="284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2D69B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Informa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ções sobre o paciente e o hospital</w:t>
            </w:r>
          </w:p>
        </w:tc>
      </w:tr>
      <w:tr w:rsidRPr="00A80B5C" w:rsidR="001B35A9" w:rsidTr="007779CB">
        <w:trPr>
          <w:trHeight w:val="272"/>
        </w:trPr>
        <w:tc>
          <w:tcPr>
            <w:tcW w:w="3496" w:type="dxa"/>
            <w:gridSpan w:val="3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 do paciente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6"/>
                  <w:lang w:bidi="ar-SA"/>
                </w:rPr>
                <w:alias w:val="Digite aqui"/>
                <w:tag w:val="Digite aqui"/>
                <w:id w:val="1292640466"/>
                <w:placeholder>
                  <w:docPart w:val="00F779C4FC6E43828AEA01B39F3B6176"/>
                </w:placeholder>
                <w15:appearance w15:val="hidden"/>
              </w:sdtPr>
              <w:sdtContent>
                <w:bookmarkStart w:name="Texto57" w:id="5"/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fldChar w:fldCharType="begin">
                    <w:ffData>
                      <w:name w:val="Texto5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instrText xml:space="preserve"> FORMTEXT </w:instrText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fldChar w:fldCharType="separate"/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t> </w:t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t> </w:t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t> </w:t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t> </w:t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t> </w:t>
                </w:r>
                <w:r>
                  <w:rPr>
                    <w:rFonts w:eastAsia="Calibri" w:cs="Arial"/>
                    <w:sz w:val="16"/>
                    <w:szCs w:val="16"/>
                    <w:lang w:bidi="ar-SA"/>
                  </w:rPr>
                  <w:fldChar w:fldCharType="end"/>
                </w:r>
                <w:bookmarkEnd w:id="5"/>
              </w:sdtContent>
            </w:sdt>
          </w:p>
        </w:tc>
        <w:tc>
          <w:tcPr>
            <w:tcW w:w="1748" w:type="dxa"/>
            <w:gridSpan w:val="4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Sexo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"/>
                    <w:listEntry w:val="Masculino"/>
                    <w:listEntry w:val="Feminino"/>
                  </w:ddList>
                </w:ffData>
              </w:fldChar>
            </w:r>
            <w:bookmarkStart w:name="Dropdown1" w:id="6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FORMDROPDOWN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6"/>
          </w:p>
        </w:tc>
        <w:tc>
          <w:tcPr>
            <w:tcW w:w="5388" w:type="dxa"/>
            <w:gridSpan w:val="9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C85339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pacing w:val="-4"/>
                <w:sz w:val="16"/>
                <w:szCs w:val="16"/>
                <w:lang w:bidi="ar-SA"/>
              </w:rPr>
            </w:pPr>
            <w:r w:rsidRPr="00C85339">
              <w:rPr>
                <w:rFonts w:eastAsia="Calibri" w:cs="Arial"/>
                <w:i/>
                <w:spacing w:val="-4"/>
                <w:sz w:val="16"/>
                <w:szCs w:val="16"/>
                <w:lang w:bidi="ar-SA"/>
              </w:rPr>
              <w:t>Se for</w:t>
            </w:r>
            <w:r w:rsidRPr="00C85339">
              <w:rPr>
                <w:rFonts w:eastAsia="Calibri" w:cs="Arial"/>
                <w:b/>
                <w:i/>
                <w:spacing w:val="-4"/>
                <w:sz w:val="16"/>
                <w:szCs w:val="16"/>
                <w:lang w:bidi="ar-SA"/>
              </w:rPr>
              <w:t xml:space="preserve"> menor de idade ou recém-nascido,</w:t>
            </w:r>
            <w:r w:rsidRPr="00C85339">
              <w:rPr>
                <w:rFonts w:eastAsia="Calibri" w:cs="Arial"/>
                <w:i/>
                <w:spacing w:val="-4"/>
                <w:sz w:val="16"/>
                <w:szCs w:val="16"/>
                <w:lang w:bidi="ar-SA"/>
              </w:rPr>
              <w:t xml:space="preserve"> preencha também esta seção</w:t>
            </w:r>
          </w:p>
        </w:tc>
      </w:tr>
      <w:tr w:rsidRPr="00A80B5C" w:rsidR="001B35A9" w:rsidTr="007779CB">
        <w:trPr>
          <w:trHeight w:val="276"/>
        </w:trPr>
        <w:tc>
          <w:tcPr>
            <w:tcW w:w="3496" w:type="dxa"/>
            <w:gridSpan w:val="3"/>
            <w:vMerge w:val="restart"/>
            <w:tcBorders>
              <w:top w:val="nil"/>
              <w:left w:val="single" w:color="808080" w:sz="4" w:space="0"/>
              <w:right w:val="single" w:color="808080" w:sz="4" w:space="0"/>
            </w:tcBorders>
            <w:shd w:val="clear" w:color="auto" w:fill="auto"/>
          </w:tcPr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Tipo de atendimento: </w:t>
            </w:r>
          </w:p>
          <w:p w:rsidR="001B35A9" w:rsidP="007779CB" w:rsidRDefault="001B35A9">
            <w:pPr>
              <w:spacing w:line="240" w:lineRule="auto"/>
              <w:ind w:firstLine="0"/>
              <w:rPr>
                <w:spacing w:val="-1"/>
                <w:sz w:val="16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spacing w:val="-1"/>
                <w:sz w:val="16"/>
              </w:rPr>
              <w:t>Público</w:t>
            </w:r>
          </w:p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Particular</w:t>
            </w:r>
          </w:p>
          <w:p w:rsidR="001B35A9" w:rsidP="007779CB" w:rsidRDefault="001B35A9">
            <w:pPr>
              <w:spacing w:line="240" w:lineRule="auto"/>
              <w:ind w:firstLine="0"/>
              <w:rPr>
                <w:spacing w:val="-1"/>
                <w:sz w:val="16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sz w:val="16"/>
              </w:rPr>
              <w:t xml:space="preserve">Plano 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saúde (indique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1"/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e a </w:t>
            </w:r>
            <w:r>
              <w:rPr>
                <w:spacing w:val="-1"/>
                <w:sz w:val="16"/>
              </w:rPr>
              <w:t>área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abrangência):</w:t>
            </w:r>
          </w:p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name="Texto10" w:id="7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7"/>
          </w:p>
        </w:tc>
        <w:tc>
          <w:tcPr>
            <w:tcW w:w="1748" w:type="dxa"/>
            <w:gridSpan w:val="4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Idade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name="Texto58" w:id="8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8"/>
          </w:p>
        </w:tc>
        <w:tc>
          <w:tcPr>
            <w:tcW w:w="4112" w:type="dxa"/>
            <w:gridSpan w:val="8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 completo do pai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name="Texto7" w:id="9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10" w:id="1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0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Batizado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</w:tc>
      </w:tr>
      <w:tr w:rsidRPr="00A80B5C" w:rsidR="001B35A9" w:rsidTr="007779CB">
        <w:trPr>
          <w:trHeight w:val="280"/>
        </w:trPr>
        <w:tc>
          <w:tcPr>
            <w:tcW w:w="3496" w:type="dxa"/>
            <w:gridSpan w:val="3"/>
            <w:vMerge/>
            <w:tcBorders>
              <w:left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748" w:type="dxa"/>
            <w:gridSpan w:val="4"/>
            <w:vMerge w:val="restart"/>
            <w:tcBorders>
              <w:top w:val="nil"/>
              <w:left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7" w:id="1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1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Ba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tizado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8" w:id="12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2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Boa condição espiritual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9" w:id="13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3"/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Cartão </w:t>
            </w:r>
            <w:r w:rsidRPr="009D2E5F">
              <w:rPr>
                <w:rFonts w:eastAsia="Calibri" w:cs="Arial"/>
                <w:i/>
                <w:iCs/>
                <w:sz w:val="16"/>
                <w:szCs w:val="16"/>
                <w:lang w:bidi="ar-SA"/>
              </w:rPr>
              <w:t>Diretivas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completo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</w:tc>
        <w:tc>
          <w:tcPr>
            <w:tcW w:w="4112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 completo da mãe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name="Texto8" w:id="14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11" w:id="15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5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Batizada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</w:tc>
      </w:tr>
      <w:tr w:rsidRPr="00A80B5C" w:rsidR="001B35A9" w:rsidTr="007779CB">
        <w:trPr>
          <w:trHeight w:val="280"/>
        </w:trPr>
        <w:tc>
          <w:tcPr>
            <w:tcW w:w="3496" w:type="dxa"/>
            <w:gridSpan w:val="3"/>
            <w:vMerge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748" w:type="dxa"/>
            <w:gridSpan w:val="4"/>
            <w:vMerge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5388" w:type="dxa"/>
            <w:gridSpan w:val="9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Coment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ários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condição espiritual da família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, etc.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):  </w:t>
            </w:r>
          </w:p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name="Texto56" w:id="16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6"/>
          </w:p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pacing w:val="-2"/>
                <w:sz w:val="16"/>
                <w:szCs w:val="16"/>
                <w:lang w:bidi="ar-SA"/>
              </w:rPr>
            </w:pPr>
          </w:p>
          <w:p w:rsidRPr="0090265F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pacing w:val="-2"/>
                <w:sz w:val="16"/>
                <w:szCs w:val="16"/>
                <w:lang w:bidi="ar-SA"/>
              </w:rPr>
            </w:pPr>
            <w:r w:rsidRPr="0090265F">
              <w:rPr>
                <w:rFonts w:eastAsia="Calibri" w:cs="Arial"/>
                <w:spacing w:val="-2"/>
                <w:sz w:val="16"/>
                <w:szCs w:val="16"/>
                <w:lang w:bidi="ar-SA"/>
              </w:rPr>
              <w:t>Obs.: Certifique-se de que o documento S-55 foi considerado com os pais.</w:t>
            </w:r>
          </w:p>
        </w:tc>
      </w:tr>
      <w:tr w:rsidRPr="00A80B5C" w:rsidR="001B35A9" w:rsidTr="007779CB">
        <w:trPr>
          <w:trHeight w:val="397"/>
        </w:trPr>
        <w:tc>
          <w:tcPr>
            <w:tcW w:w="5244" w:type="dxa"/>
            <w:gridSpan w:val="7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 do hospital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17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7"/>
          </w:p>
        </w:tc>
        <w:tc>
          <w:tcPr>
            <w:tcW w:w="5388" w:type="dxa"/>
            <w:gridSpan w:val="9"/>
            <w:vMerge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Pr="00A80B5C" w:rsidR="001B35A9" w:rsidTr="007779CB">
        <w:trPr>
          <w:trHeight w:val="397"/>
        </w:trPr>
        <w:tc>
          <w:tcPr>
            <w:tcW w:w="1748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N.° do quarto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name="Texto13" w:id="18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8"/>
          </w:p>
        </w:tc>
        <w:tc>
          <w:tcPr>
            <w:tcW w:w="3496" w:type="dxa"/>
            <w:gridSpan w:val="6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Tele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f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one: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name="Texto12" w:id="19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19"/>
          </w:p>
        </w:tc>
        <w:tc>
          <w:tcPr>
            <w:tcW w:w="5388" w:type="dxa"/>
            <w:gridSpan w:val="9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  <w:vAlign w:val="center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Recém-nascidos</w:t>
            </w:r>
          </w:p>
        </w:tc>
      </w:tr>
      <w:tr w:rsidRPr="00A80B5C" w:rsidR="001B35A9" w:rsidTr="007779CB">
        <w:trPr>
          <w:trHeight w:val="397"/>
        </w:trPr>
        <w:tc>
          <w:tcPr>
            <w:tcW w:w="5244" w:type="dxa"/>
            <w:gridSpan w:val="7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Congrega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ção (nome, cidade e UF)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name="Texto15" w:id="2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0"/>
          </w:p>
        </w:tc>
        <w:tc>
          <w:tcPr>
            <w:tcW w:w="3592" w:type="dxa"/>
            <w:gridSpan w:val="6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Peso ao nascer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name="Texto16" w:id="2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1"/>
          </w:p>
        </w:tc>
        <w:tc>
          <w:tcPr>
            <w:tcW w:w="1796" w:type="dxa"/>
            <w:gridSpan w:val="3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 xml:space="preserve">Pontuação 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 xml:space="preserve">APGAR </w:t>
            </w:r>
          </w:p>
        </w:tc>
      </w:tr>
      <w:tr w:rsidRPr="00A80B5C" w:rsidR="001B35A9" w:rsidTr="007779CB">
        <w:trPr>
          <w:trHeight w:val="397"/>
        </w:trPr>
        <w:tc>
          <w:tcPr>
            <w:tcW w:w="5244" w:type="dxa"/>
            <w:gridSpan w:val="7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Nomes dos anciãos contatados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name="Texto21" w:id="22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2"/>
          </w:p>
        </w:tc>
        <w:tc>
          <w:tcPr>
            <w:tcW w:w="3592" w:type="dxa"/>
            <w:gridSpan w:val="6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Idade gestacional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semanas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name="Texto17" w:id="23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3"/>
          </w:p>
        </w:tc>
        <w:tc>
          <w:tcPr>
            <w:tcW w:w="1796" w:type="dxa"/>
            <w:gridSpan w:val="3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Nascimento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name="Texto19" w:id="24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4"/>
          </w:p>
        </w:tc>
      </w:tr>
      <w:tr w:rsidRPr="00A80B5C" w:rsidR="001B35A9" w:rsidTr="007779CB">
        <w:trPr>
          <w:trHeight w:val="397"/>
        </w:trPr>
        <w:tc>
          <w:tcPr>
            <w:tcW w:w="5244" w:type="dxa"/>
            <w:gridSpan w:val="7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Telefones de contato dos anciãos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name="Texto22" w:id="25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5"/>
          </w:p>
        </w:tc>
        <w:tc>
          <w:tcPr>
            <w:tcW w:w="3592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Dat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a de nascimento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name="Texto18" w:id="26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6"/>
          </w:p>
        </w:tc>
        <w:tc>
          <w:tcPr>
            <w:tcW w:w="1796" w:type="dxa"/>
            <w:gridSpan w:val="3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5 min: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name="Texto20" w:id="27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7"/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2D69B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 w:rsidRPr="00CB0042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Informações médicas sobre o caso</w:t>
            </w: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AF1DD"/>
          </w:tcPr>
          <w:p w:rsidRPr="006A0B27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pacing w:val="-2"/>
                <w:sz w:val="16"/>
                <w:szCs w:val="16"/>
                <w:lang w:bidi="ar-SA"/>
              </w:rPr>
            </w:pPr>
            <w:r w:rsidRPr="006A0B27">
              <w:rPr>
                <w:rFonts w:eastAsia="Calibri" w:cs="Arial"/>
                <w:b/>
                <w:spacing w:val="-2"/>
                <w:sz w:val="16"/>
                <w:szCs w:val="16"/>
                <w:lang w:bidi="ar-SA"/>
              </w:rPr>
              <w:t>Problema específico</w:t>
            </w:r>
            <w:r w:rsidRPr="006A0B27">
              <w:rPr>
                <w:rFonts w:eastAsia="Calibri" w:cs="Arial"/>
                <w:spacing w:val="-2"/>
                <w:sz w:val="16"/>
                <w:szCs w:val="16"/>
                <w:lang w:bidi="ar-SA"/>
              </w:rPr>
              <w:t>: (Qual é o diagnóstico médico? Por que a questão do sangue está envolvida, p.ex., sangramento, bebê prematuro, anemia?)</w:t>
            </w:r>
          </w:p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Histórico de saúde, em ordem cronológica, ligado ao problema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 (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O que causou a emergência atual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?)</w:t>
            </w:r>
          </w:p>
        </w:tc>
      </w:tr>
      <w:tr w:rsidRPr="00A80B5C" w:rsidR="001B35A9" w:rsidTr="007779CB">
        <w:trPr>
          <w:trHeight w:val="1928"/>
        </w:trPr>
        <w:sdt>
          <w:sdtPr>
            <w:rPr>
              <w:rFonts w:eastAsia="Calibri"/>
              <w:sz w:val="18"/>
              <w:szCs w:val="18"/>
            </w:rPr>
            <w:id w:val="-711500573"/>
            <w:placeholder>
              <w:docPart w:val="C71A5DE6F7B14F0BB054947DF75609AC"/>
            </w:placeholder>
            <w:showingPlcHdr/>
          </w:sdtPr>
          <w:sdtEndPr>
            <w:rPr>
              <w:rFonts w:cs="Arial"/>
              <w:lang w:bidi="ar-SA"/>
            </w:rPr>
          </w:sdtEndPr>
          <w:sdtContent>
            <w:tc>
              <w:tcPr>
                <w:tcW w:w="10632" w:type="dxa"/>
                <w:gridSpan w:val="16"/>
                <w:tcBorders>
                  <w:top w:val="single" w:color="808080" w:sz="4" w:space="0"/>
                  <w:left w:val="single" w:color="808080" w:sz="4" w:space="0"/>
                  <w:bottom w:val="single" w:color="808080" w:sz="4" w:space="0"/>
                  <w:right w:val="single" w:color="808080" w:sz="4" w:space="0"/>
                </w:tcBorders>
                <w:shd w:val="clear" w:color="auto" w:fill="auto"/>
              </w:tcPr>
              <w:p w:rsidRPr="00A853CC" w:rsidR="001B35A9" w:rsidP="007779CB" w:rsidRDefault="001B35A9">
                <w:pPr>
                  <w:spacing w:line="240" w:lineRule="auto"/>
                  <w:ind w:firstLine="0"/>
                  <w:rPr>
                    <w:rFonts w:eastAsia="Calibri" w:cs="Arial"/>
                    <w:sz w:val="18"/>
                    <w:szCs w:val="18"/>
                    <w:lang w:bidi="ar-SA"/>
                  </w:rPr>
                </w:pPr>
                <w:r w:rsidRPr="00A853CC">
                  <w:rPr>
                    <w:rStyle w:val="TextodoEspaoReservado"/>
                    <w:rFonts w:eastAsia="SimSun"/>
                    <w:sz w:val="18"/>
                    <w:szCs w:val="18"/>
                  </w:rPr>
                  <w:t>Escreva aqui.</w:t>
                </w:r>
              </w:p>
            </w:tc>
          </w:sdtContent>
        </w:sdt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ABF8F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eastAsia="Calibri" w:cs="Times New Roman"/>
                <w:b/>
                <w:bCs/>
                <w:smallCap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Valor</w:t>
            </w: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es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 xml:space="preserve"> laboratoriais</w:t>
            </w:r>
          </w:p>
        </w:tc>
      </w:tr>
      <w:tr w:rsidRPr="00A80B5C" w:rsidR="001B35A9" w:rsidTr="007779CB">
        <w:trPr>
          <w:trHeight w:val="376"/>
        </w:trPr>
        <w:tc>
          <w:tcPr>
            <w:tcW w:w="5244" w:type="dxa"/>
            <w:gridSpan w:val="7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Dat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a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/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hora do exame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 xml:space="preserve">  </w:t>
            </w:r>
            <w:sdt>
              <w:sdtPr>
                <w:rPr>
                  <w:rFonts w:eastAsia="Calibri" w:cs="Arial"/>
                  <w:b/>
                  <w:sz w:val="16"/>
                  <w:szCs w:val="16"/>
                  <w:lang w:bidi="ar-SA"/>
                </w:rPr>
                <w:alias w:val="Insira a data e hora"/>
                <w:tag w:val="Insira a data e hora"/>
                <w:id w:val="608622149"/>
                <w:placeholder>
                  <w:docPart w:val="CC26F39833624AE4BC5A9CEDC2042B1F"/>
                </w:placeholder>
                <w:date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Arial"/>
                    <w:b/>
                    <w:sz w:val="16"/>
                    <w:szCs w:val="16"/>
                    <w:lang w:bidi="ar-SA"/>
                  </w:rPr>
                  <w:t xml:space="preserve">                                 </w:t>
                </w:r>
              </w:sdtContent>
            </w:sdt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 xml:space="preserve">      </w:t>
            </w:r>
          </w:p>
        </w:tc>
        <w:tc>
          <w:tcPr>
            <w:tcW w:w="5388" w:type="dxa"/>
            <w:gridSpan w:val="9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Dat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a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/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hora do exame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 xml:space="preserve">   </w:t>
            </w:r>
            <w:sdt>
              <w:sdtPr>
                <w:rPr>
                  <w:rFonts w:eastAsia="Calibri" w:cs="Arial"/>
                  <w:b/>
                  <w:sz w:val="16"/>
                  <w:szCs w:val="16"/>
                  <w:lang w:bidi="ar-SA"/>
                </w:rPr>
                <w:alias w:val="Insira a data e hora"/>
                <w:tag w:val="Insira a data e hora"/>
                <w:id w:val="-1574733870"/>
                <w:placeholder>
                  <w:docPart w:val="CC26F39833624AE4BC5A9CEDC2042B1F"/>
                </w:placeholder>
                <w:date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Arial"/>
                    <w:b/>
                    <w:sz w:val="16"/>
                    <w:szCs w:val="16"/>
                    <w:lang w:bidi="ar-SA"/>
                  </w:rPr>
                  <w:t xml:space="preserve">                            </w:t>
                </w:r>
              </w:sdtContent>
            </w:sdt>
          </w:p>
        </w:tc>
      </w:tr>
      <w:tr w:rsidRPr="00A80B5C" w:rsidR="001B35A9" w:rsidTr="007779CB">
        <w:trPr>
          <w:trHeight w:val="364"/>
        </w:trPr>
        <w:tc>
          <w:tcPr>
            <w:tcW w:w="2713" w:type="dxa"/>
            <w:gridSpan w:val="2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Hemoglobin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a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(Hb g/dL):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name="Texto23" w:id="28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8"/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Hemató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crit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(Ht %):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name="Texto24" w:id="29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29"/>
          </w:p>
        </w:tc>
        <w:tc>
          <w:tcPr>
            <w:tcW w:w="2633" w:type="dxa"/>
            <w:gridSpan w:val="4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Hemoglobin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a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(Hb g/dL):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name="Texto25" w:id="3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0"/>
          </w:p>
        </w:tc>
        <w:tc>
          <w:tcPr>
            <w:tcW w:w="2755" w:type="dxa"/>
            <w:gridSpan w:val="5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Hemat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ócrito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(Ht %):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name="Texto26" w:id="3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1"/>
          </w:p>
        </w:tc>
      </w:tr>
      <w:tr w:rsidRPr="00A80B5C" w:rsidR="001B35A9" w:rsidTr="007779CB">
        <w:trPr>
          <w:trHeight w:val="309"/>
        </w:trPr>
        <w:tc>
          <w:tcPr>
            <w:tcW w:w="2713" w:type="dxa"/>
            <w:gridSpan w:val="2"/>
            <w:tcBorders>
              <w:top w:val="nil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Plaquetas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(Pl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q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/μL):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name="Texto27" w:id="32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2"/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O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utro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name="Texto28" w:id="33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3"/>
          </w:p>
        </w:tc>
        <w:tc>
          <w:tcPr>
            <w:tcW w:w="2633" w:type="dxa"/>
            <w:gridSpan w:val="4"/>
            <w:tcBorders>
              <w:top w:val="nil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Pla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quetas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(Pl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q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/μL):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name="Texto29" w:id="34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4"/>
          </w:p>
        </w:tc>
        <w:tc>
          <w:tcPr>
            <w:tcW w:w="2755" w:type="dxa"/>
            <w:gridSpan w:val="5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O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utro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name="Texto30" w:id="35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5"/>
          </w:p>
        </w:tc>
      </w:tr>
      <w:tr w:rsidRPr="00A80B5C" w:rsidR="001B35A9" w:rsidTr="007779CB">
        <w:trPr>
          <w:trHeight w:val="207"/>
        </w:trPr>
        <w:tc>
          <w:tcPr>
            <w:tcW w:w="5244" w:type="dxa"/>
            <w:gridSpan w:val="7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Dat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a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/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hora do exame</w:t>
            </w:r>
            <w:r w:rsidRPr="00A80B5C">
              <w:rPr>
                <w:rFonts w:eastAsia="Calibri" w:cs="Arial"/>
                <w:b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 xml:space="preserve">  </w:t>
            </w:r>
            <w:sdt>
              <w:sdtPr>
                <w:rPr>
                  <w:rFonts w:eastAsia="Calibri" w:cs="Arial"/>
                  <w:b/>
                  <w:sz w:val="16"/>
                  <w:szCs w:val="16"/>
                  <w:lang w:bidi="ar-SA"/>
                </w:rPr>
                <w:alias w:val="Insira a data e hora"/>
                <w:tag w:val="Insira a data e hora"/>
                <w:id w:val="1844113740"/>
                <w:placeholder>
                  <w:docPart w:val="CC26F39833624AE4BC5A9CEDC2042B1F"/>
                </w:placeholder>
                <w:date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Arial"/>
                    <w:b/>
                    <w:sz w:val="16"/>
                    <w:szCs w:val="16"/>
                    <w:lang w:bidi="ar-SA"/>
                  </w:rPr>
                  <w:t xml:space="preserve">                           </w:t>
                </w:r>
              </w:sdtContent>
            </w:sdt>
          </w:p>
        </w:tc>
        <w:tc>
          <w:tcPr>
            <w:tcW w:w="5388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b/>
                <w:sz w:val="16"/>
                <w:szCs w:val="16"/>
                <w:lang w:bidi="ar-SA"/>
              </w:rPr>
              <w:t>Valores de referência</w:t>
            </w:r>
          </w:p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2"/>
                <w:szCs w:val="12"/>
                <w:lang w:bidi="ar-SA"/>
              </w:rPr>
              <w:t>Refer</w:t>
            </w:r>
            <w:r>
              <w:rPr>
                <w:rFonts w:eastAsia="Calibri" w:cs="Arial"/>
                <w:sz w:val="12"/>
                <w:szCs w:val="12"/>
                <w:lang w:bidi="ar-SA"/>
              </w:rPr>
              <w:t>ência</w:t>
            </w:r>
            <w:r w:rsidRPr="00A80B5C">
              <w:rPr>
                <w:rFonts w:eastAsia="Calibri" w:cs="Arial"/>
                <w:sz w:val="12"/>
                <w:szCs w:val="12"/>
                <w:lang w:bidi="ar-SA"/>
              </w:rPr>
              <w:t xml:space="preserve">: </w:t>
            </w:r>
            <w:r w:rsidRPr="00A80B5C">
              <w:rPr>
                <w:rFonts w:eastAsia="Calibri" w:cs="Arial"/>
                <w:i/>
                <w:sz w:val="12"/>
                <w:szCs w:val="12"/>
                <w:lang w:bidi="ar-SA"/>
              </w:rPr>
              <w:t>Blood</w:t>
            </w:r>
            <w:r w:rsidRPr="00A80B5C">
              <w:rPr>
                <w:rFonts w:eastAsia="Calibri" w:cs="Arial"/>
                <w:sz w:val="12"/>
                <w:szCs w:val="12"/>
                <w:lang w:bidi="ar-SA"/>
              </w:rPr>
              <w:t xml:space="preserve"> (</w:t>
            </w:r>
            <w:r>
              <w:rPr>
                <w:rFonts w:eastAsia="Calibri" w:cs="Arial"/>
                <w:sz w:val="12"/>
                <w:szCs w:val="12"/>
                <w:lang w:bidi="ar-SA"/>
              </w:rPr>
              <w:t xml:space="preserve">Sangue), 2.ª </w:t>
            </w:r>
            <w:r w:rsidRPr="00A80B5C">
              <w:rPr>
                <w:rFonts w:eastAsia="Calibri" w:cs="Arial"/>
                <w:sz w:val="12"/>
                <w:szCs w:val="12"/>
                <w:lang w:bidi="ar-SA"/>
              </w:rPr>
              <w:t>edi</w:t>
            </w:r>
            <w:r>
              <w:rPr>
                <w:rFonts w:eastAsia="Calibri" w:cs="Arial"/>
                <w:sz w:val="12"/>
                <w:szCs w:val="12"/>
                <w:lang w:bidi="ar-SA"/>
              </w:rPr>
              <w:t>ção</w:t>
            </w:r>
            <w:r w:rsidRPr="00A80B5C">
              <w:rPr>
                <w:rFonts w:eastAsia="Calibri" w:cs="Arial"/>
                <w:sz w:val="12"/>
                <w:szCs w:val="12"/>
                <w:lang w:bidi="ar-SA"/>
              </w:rPr>
              <w:t xml:space="preserve">. </w:t>
            </w:r>
            <w:r>
              <w:rPr>
                <w:rFonts w:eastAsia="Calibri" w:cs="Arial"/>
                <w:sz w:val="12"/>
                <w:szCs w:val="12"/>
                <w:lang w:bidi="ar-SA"/>
              </w:rPr>
              <w:t>Estes valores variam conforme a idade e na gravidez</w:t>
            </w:r>
          </w:p>
        </w:tc>
      </w:tr>
      <w:tr w:rsidRPr="00A80B5C" w:rsidR="001B35A9" w:rsidTr="007779CB">
        <w:trPr>
          <w:trHeight w:val="207"/>
        </w:trPr>
        <w:tc>
          <w:tcPr>
            <w:tcW w:w="2713" w:type="dxa"/>
            <w:gridSpan w:val="2"/>
            <w:vMerge w:val="restar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Hemoglobin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a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(Hb g/dL):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name="Texto31" w:id="36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6"/>
          </w:p>
        </w:tc>
        <w:tc>
          <w:tcPr>
            <w:tcW w:w="2531" w:type="dxa"/>
            <w:gridSpan w:val="5"/>
            <w:vMerge w:val="restart"/>
            <w:tcBorders>
              <w:top w:val="nil"/>
              <w:left w:val="nil"/>
              <w:right w:val="single" w:color="808080" w:sz="4" w:space="0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Hemató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crit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o (H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t %)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name="Texto32" w:id="37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7"/>
          </w:p>
        </w:tc>
        <w:tc>
          <w:tcPr>
            <w:tcW w:w="10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</w:p>
        </w:tc>
        <w:tc>
          <w:tcPr>
            <w:tcW w:w="149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Hemoglobin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a (H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b)</w:t>
            </w:r>
          </w:p>
        </w:tc>
        <w:tc>
          <w:tcPr>
            <w:tcW w:w="127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Hemat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ó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crit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o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 xml:space="preserve"> (Ht)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Pla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qu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e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ta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s (Pl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q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)</w:t>
            </w:r>
          </w:p>
        </w:tc>
      </w:tr>
      <w:tr w:rsidRPr="00A80B5C" w:rsidR="001B35A9" w:rsidTr="007779CB">
        <w:trPr>
          <w:trHeight w:val="207"/>
        </w:trPr>
        <w:tc>
          <w:tcPr>
            <w:tcW w:w="2713" w:type="dxa"/>
            <w:gridSpan w:val="2"/>
            <w:vMerge/>
            <w:tcBorders>
              <w:left w:val="single" w:color="808080" w:sz="4" w:space="0"/>
              <w:bottom w:val="nil"/>
              <w:right w:val="nil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</w:p>
        </w:tc>
        <w:tc>
          <w:tcPr>
            <w:tcW w:w="2531" w:type="dxa"/>
            <w:gridSpan w:val="5"/>
            <w:vMerge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b/>
                <w:sz w:val="16"/>
                <w:szCs w:val="16"/>
                <w:lang w:bidi="ar-SA"/>
              </w:rPr>
            </w:pPr>
          </w:p>
        </w:tc>
        <w:tc>
          <w:tcPr>
            <w:tcW w:w="10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643E38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pacing w:val="-6"/>
                <w:sz w:val="14"/>
                <w:szCs w:val="16"/>
                <w:lang w:bidi="ar-SA"/>
              </w:rPr>
            </w:pPr>
            <w:r w:rsidRPr="00643E38">
              <w:rPr>
                <w:rFonts w:eastAsia="Calibri" w:cs="Arial"/>
                <w:spacing w:val="-6"/>
                <w:sz w:val="14"/>
                <w:szCs w:val="16"/>
                <w:lang w:bidi="ar-SA"/>
              </w:rPr>
              <w:t>Homem adulto</w:t>
            </w:r>
          </w:p>
        </w:tc>
        <w:tc>
          <w:tcPr>
            <w:tcW w:w="149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13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,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5-18 g/dL</w:t>
            </w:r>
          </w:p>
        </w:tc>
        <w:tc>
          <w:tcPr>
            <w:tcW w:w="127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42-52%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150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000-450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000/μL</w:t>
            </w:r>
          </w:p>
        </w:tc>
      </w:tr>
      <w:tr w:rsidRPr="00A80B5C" w:rsidR="001B35A9" w:rsidTr="007779CB">
        <w:trPr>
          <w:trHeight w:val="207"/>
        </w:trPr>
        <w:tc>
          <w:tcPr>
            <w:tcW w:w="2713" w:type="dxa"/>
            <w:gridSpan w:val="2"/>
            <w:vMerge w:val="restart"/>
            <w:tcBorders>
              <w:top w:val="nil"/>
              <w:left w:val="single" w:color="808080" w:sz="4" w:space="0"/>
              <w:right w:val="nil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Pla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quetas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(Pl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q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/μL):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name="Texto33" w:id="38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8"/>
          </w:p>
        </w:tc>
        <w:tc>
          <w:tcPr>
            <w:tcW w:w="2531" w:type="dxa"/>
            <w:gridSpan w:val="5"/>
            <w:vMerge w:val="restart"/>
            <w:tcBorders>
              <w:top w:val="nil"/>
              <w:left w:val="nil"/>
              <w:right w:val="single" w:color="808080" w:sz="4" w:space="0"/>
            </w:tcBorders>
            <w:shd w:val="clear" w:color="auto" w:fill="auto"/>
            <w:vAlign w:val="bottom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Outro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name="Texto34" w:id="39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39"/>
          </w:p>
        </w:tc>
        <w:tc>
          <w:tcPr>
            <w:tcW w:w="10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643E38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pacing w:val="-6"/>
                <w:sz w:val="14"/>
                <w:szCs w:val="16"/>
                <w:lang w:bidi="ar-SA"/>
              </w:rPr>
            </w:pPr>
            <w:r w:rsidRPr="00643E38">
              <w:rPr>
                <w:rFonts w:eastAsia="Calibri" w:cs="Arial"/>
                <w:spacing w:val="-6"/>
                <w:sz w:val="14"/>
                <w:szCs w:val="16"/>
                <w:lang w:bidi="ar-SA"/>
              </w:rPr>
              <w:t>Mulher adulta</w:t>
            </w:r>
          </w:p>
        </w:tc>
        <w:tc>
          <w:tcPr>
            <w:tcW w:w="149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12-16 g/dL</w:t>
            </w:r>
          </w:p>
        </w:tc>
        <w:tc>
          <w:tcPr>
            <w:tcW w:w="127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38-46%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150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.000-450.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000/μL</w:t>
            </w:r>
          </w:p>
        </w:tc>
      </w:tr>
      <w:tr w:rsidRPr="00A80B5C" w:rsidR="001B35A9" w:rsidTr="007779CB">
        <w:trPr>
          <w:trHeight w:val="194"/>
        </w:trPr>
        <w:tc>
          <w:tcPr>
            <w:tcW w:w="2713" w:type="dxa"/>
            <w:gridSpan w:val="2"/>
            <w:vMerge/>
            <w:tcBorders>
              <w:left w:val="single" w:color="808080" w:sz="4" w:space="0"/>
              <w:bottom w:val="nil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31" w:type="dxa"/>
            <w:gridSpan w:val="5"/>
            <w:vMerge/>
            <w:tcBorders>
              <w:left w:val="nil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4"/>
                <w:szCs w:val="16"/>
                <w:lang w:bidi="ar-SA"/>
              </w:rPr>
            </w:pPr>
            <w:r>
              <w:rPr>
                <w:rFonts w:eastAsia="Calibri" w:cs="Arial"/>
                <w:sz w:val="14"/>
                <w:szCs w:val="16"/>
                <w:lang w:bidi="ar-SA"/>
              </w:rPr>
              <w:t>Criança</w:t>
            </w:r>
          </w:p>
        </w:tc>
        <w:tc>
          <w:tcPr>
            <w:tcW w:w="149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11-13 g/dL</w:t>
            </w:r>
          </w:p>
        </w:tc>
        <w:tc>
          <w:tcPr>
            <w:tcW w:w="127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30-40%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sz w:val="14"/>
                <w:szCs w:val="14"/>
                <w:lang w:bidi="ar-SA"/>
              </w:rPr>
              <w:t>150.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000-450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000/μL</w:t>
            </w:r>
          </w:p>
        </w:tc>
      </w:tr>
      <w:tr w:rsidRPr="00A80B5C" w:rsidR="001B35A9" w:rsidTr="007779CB">
        <w:trPr>
          <w:trHeight w:val="194"/>
        </w:trPr>
        <w:tc>
          <w:tcPr>
            <w:tcW w:w="2713" w:type="dxa"/>
            <w:gridSpan w:val="2"/>
            <w:tcBorders>
              <w:top w:val="nil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4"/>
                <w:szCs w:val="16"/>
                <w:lang w:bidi="ar-SA"/>
              </w:rPr>
            </w:pPr>
            <w:r>
              <w:rPr>
                <w:rFonts w:eastAsia="Calibri" w:cs="Arial"/>
                <w:sz w:val="14"/>
                <w:szCs w:val="16"/>
                <w:lang w:bidi="ar-SA"/>
              </w:rPr>
              <w:t>Bebê</w:t>
            </w:r>
          </w:p>
        </w:tc>
        <w:tc>
          <w:tcPr>
            <w:tcW w:w="149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15-24 g/dL</w:t>
            </w:r>
          </w:p>
        </w:tc>
        <w:tc>
          <w:tcPr>
            <w:tcW w:w="127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55-68%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DE9D9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200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000-400</w:t>
            </w:r>
            <w:r>
              <w:rPr>
                <w:rFonts w:eastAsia="Calibri" w:cs="Arial"/>
                <w:sz w:val="14"/>
                <w:szCs w:val="14"/>
                <w:lang w:bidi="ar-SA"/>
              </w:rPr>
              <w:t>.</w:t>
            </w:r>
            <w:r w:rsidRPr="00A80B5C">
              <w:rPr>
                <w:rFonts w:eastAsia="Calibri" w:cs="Arial"/>
                <w:sz w:val="14"/>
                <w:szCs w:val="14"/>
                <w:lang w:bidi="ar-SA"/>
              </w:rPr>
              <w:t>000/μL</w:t>
            </w: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2D69B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Informações sobre o(s) médico(s)</w:t>
            </w:r>
          </w:p>
        </w:tc>
      </w:tr>
      <w:tr w:rsidRPr="00A80B5C" w:rsidR="001B35A9" w:rsidTr="007779CB">
        <w:trPr>
          <w:trHeight w:val="340"/>
        </w:trPr>
        <w:tc>
          <w:tcPr>
            <w:tcW w:w="4537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Médico responsável: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name="Texto35" w:id="4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0"/>
          </w:p>
        </w:tc>
        <w:tc>
          <w:tcPr>
            <w:tcW w:w="3363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Especialidade: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name="Texto36" w:id="4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1"/>
          </w:p>
        </w:tc>
        <w:tc>
          <w:tcPr>
            <w:tcW w:w="2732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Pr="00A80B5C" w:rsidR="001B35A9" w:rsidTr="007779CB">
        <w:trPr>
          <w:trHeight w:val="340"/>
        </w:trPr>
        <w:tc>
          <w:tcPr>
            <w:tcW w:w="4537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Outro médico: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name="Texto37" w:id="42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2"/>
          </w:p>
        </w:tc>
        <w:tc>
          <w:tcPr>
            <w:tcW w:w="3363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Especialidade: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name="Texto38" w:id="43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3"/>
          </w:p>
        </w:tc>
        <w:tc>
          <w:tcPr>
            <w:tcW w:w="2732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2D69B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Plan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o de tratamento médico</w:t>
            </w:r>
          </w:p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</w:pP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Exames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, proced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imentos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 xml:space="preserve"> o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u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 xml:space="preserve"> trat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a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ment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o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s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 xml:space="preserve"> oferecidos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)</w:t>
            </w:r>
          </w:p>
        </w:tc>
      </w:tr>
      <w:tr w:rsidRPr="00A80B5C" w:rsidR="001B35A9" w:rsidTr="007779CB">
        <w:trPr>
          <w:trHeight w:val="2211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5" w:id="44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4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A equipe médica foi informada de que o paciente pediu ajuda da Colih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</w:p>
          <w:p w:rsidR="001B35A9" w:rsidP="007779CB" w:rsidRDefault="001B35A9">
            <w:pPr>
              <w:spacing w:after="120"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12" w:id="45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5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 w:rsidRPr="003A4F42">
              <w:rPr>
                <w:rFonts w:eastAsia="Calibri" w:cs="Arial"/>
                <w:sz w:val="16"/>
                <w:szCs w:val="16"/>
                <w:lang w:bidi="ar-SA"/>
              </w:rPr>
              <w:t>A equipe está cooperando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e</w:t>
            </w:r>
            <w:r w:rsidRPr="003A4F42">
              <w:rPr>
                <w:rFonts w:eastAsia="Calibri" w:cs="Arial"/>
                <w:sz w:val="16"/>
                <w:szCs w:val="16"/>
                <w:lang w:bidi="ar-SA"/>
              </w:rPr>
              <w:t xml:space="preserve"> facilitando o atendimento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  <w:sdt>
            <w:sdtPr>
              <w:rPr>
                <w:rFonts w:eastAsia="Calibri"/>
                <w:sz w:val="18"/>
                <w:szCs w:val="18"/>
              </w:rPr>
              <w:id w:val="-835993548"/>
              <w:placeholder>
                <w:docPart w:val="C3A213BC5AC94D65B414E3B1ACA69EF3"/>
              </w:placeholder>
              <w:showingPlcHdr/>
            </w:sdtPr>
            <w:sdtEndPr>
              <w:rPr>
                <w:rFonts w:cs="Arial"/>
                <w:lang w:bidi="ar-SA"/>
              </w:rPr>
            </w:sdtEndPr>
            <w:sdtContent>
              <w:p w:rsidRPr="00A853CC" w:rsidR="001B35A9" w:rsidP="007779CB" w:rsidRDefault="001B35A9">
                <w:pPr>
                  <w:spacing w:line="240" w:lineRule="auto"/>
                  <w:ind w:firstLine="0"/>
                  <w:rPr>
                    <w:rFonts w:eastAsia="Calibri" w:cs="Arial"/>
                    <w:sz w:val="18"/>
                    <w:szCs w:val="18"/>
                    <w:lang w:bidi="ar-SA"/>
                  </w:rPr>
                </w:pPr>
                <w:r w:rsidRPr="00A853CC">
                  <w:rPr>
                    <w:rStyle w:val="TextodoEspaoReservado"/>
                    <w:rFonts w:eastAsia="SimSun"/>
                    <w:sz w:val="18"/>
                    <w:szCs w:val="18"/>
                  </w:rPr>
                  <w:t>Escreva aqui.</w:t>
                </w:r>
              </w:p>
            </w:sdtContent>
          </w:sdt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auto"/>
          </w:tcPr>
          <w:p w:rsidRPr="004D2056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pacing w:val="-6"/>
                <w:sz w:val="16"/>
                <w:szCs w:val="16"/>
                <w:lang w:bidi="ar-SA"/>
              </w:rPr>
            </w:pPr>
            <w:r w:rsidRPr="005A0B33">
              <w:rPr>
                <w:rFonts w:eastAsia="Calibri" w:cs="Arial"/>
                <w:b/>
                <w:spacing w:val="-6"/>
                <w:sz w:val="16"/>
                <w:szCs w:val="16"/>
                <w:lang w:bidi="ar-SA"/>
              </w:rPr>
              <w:t>OBSERVAÇÃO</w:t>
            </w:r>
            <w:r w:rsidRPr="004D2056">
              <w:rPr>
                <w:rFonts w:eastAsia="Calibri" w:cs="Arial"/>
                <w:spacing w:val="-6"/>
                <w:sz w:val="16"/>
                <w:szCs w:val="16"/>
                <w:lang w:bidi="ar-SA"/>
              </w:rPr>
              <w:t xml:space="preserve">: Foi mencionada uma possível </w:t>
            </w:r>
            <w:r w:rsidRPr="004D2056">
              <w:rPr>
                <w:rFonts w:eastAsia="Calibri" w:cs="Arial"/>
                <w:b/>
                <w:spacing w:val="-6"/>
                <w:sz w:val="16"/>
                <w:szCs w:val="16"/>
                <w:lang w:bidi="ar-SA"/>
              </w:rPr>
              <w:t>ação judicial</w:t>
            </w:r>
            <w:r w:rsidRPr="004D2056">
              <w:rPr>
                <w:rFonts w:eastAsia="Calibri" w:cs="Arial"/>
                <w:spacing w:val="-6"/>
                <w:sz w:val="16"/>
                <w:szCs w:val="16"/>
                <w:lang w:bidi="ar-SA"/>
              </w:rPr>
              <w:t>? (Nes</w:t>
            </w:r>
            <w:r>
              <w:rPr>
                <w:rFonts w:eastAsia="Calibri" w:cs="Arial"/>
                <w:spacing w:val="-6"/>
                <w:sz w:val="16"/>
                <w:szCs w:val="16"/>
                <w:lang w:bidi="ar-SA"/>
              </w:rPr>
              <w:t>s</w:t>
            </w:r>
            <w:r w:rsidRPr="004D2056">
              <w:rPr>
                <w:rFonts w:eastAsia="Calibri" w:cs="Arial"/>
                <w:spacing w:val="-6"/>
                <w:sz w:val="16"/>
                <w:szCs w:val="16"/>
                <w:lang w:bidi="ar-SA"/>
              </w:rPr>
              <w:t>e caso, CONTATE IMEDIATAMENTE o Departamento de Informações sobre Hospitais.)</w:t>
            </w: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5B3D7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Estratégias</w:t>
            </w: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opções de tratamento</w:t>
            </w:r>
          </w:p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</w:pP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Especifique os tratamentos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procedimentos ou técnicas a serem apresentados aos médicos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.)</w:t>
            </w:r>
          </w:p>
        </w:tc>
      </w:tr>
      <w:tr w:rsidRPr="00A80B5C" w:rsidR="001B35A9" w:rsidTr="007779CB">
        <w:trPr>
          <w:trHeight w:val="3032"/>
        </w:trPr>
        <w:sdt>
          <w:sdtPr>
            <w:rPr>
              <w:rFonts w:eastAsia="Calibri"/>
              <w:sz w:val="18"/>
              <w:szCs w:val="18"/>
            </w:rPr>
            <w:id w:val="-28192716"/>
            <w:placeholder>
              <w:docPart w:val="3B03E85A4C2C48D8A275063E8BE65ECB"/>
            </w:placeholder>
            <w:showingPlcHdr/>
          </w:sdtPr>
          <w:sdtEndPr>
            <w:rPr>
              <w:rFonts w:cs="Arial"/>
              <w:lang w:bidi="ar-SA"/>
            </w:rPr>
          </w:sdtEndPr>
          <w:sdtContent>
            <w:tc>
              <w:tcPr>
                <w:tcW w:w="10632" w:type="dxa"/>
                <w:gridSpan w:val="16"/>
                <w:tcBorders>
                  <w:top w:val="single" w:color="808080" w:sz="4" w:space="0"/>
                  <w:left w:val="single" w:color="808080" w:sz="4" w:space="0"/>
                  <w:bottom w:val="single" w:color="808080" w:sz="4" w:space="0"/>
                  <w:right w:val="single" w:color="808080" w:sz="4" w:space="0"/>
                </w:tcBorders>
                <w:shd w:val="clear" w:color="auto" w:fill="auto"/>
              </w:tcPr>
              <w:p w:rsidRPr="00A853CC" w:rsidR="001B35A9" w:rsidP="007779CB" w:rsidRDefault="001B35A9">
                <w:pPr>
                  <w:spacing w:line="240" w:lineRule="auto"/>
                  <w:ind w:firstLine="0"/>
                  <w:rPr>
                    <w:rFonts w:eastAsia="Calibri" w:cs="Arial"/>
                    <w:sz w:val="18"/>
                    <w:szCs w:val="18"/>
                    <w:lang w:bidi="ar-SA"/>
                  </w:rPr>
                </w:pPr>
                <w:r w:rsidRPr="00A853CC">
                  <w:rPr>
                    <w:rStyle w:val="TextodoEspaoReservado"/>
                    <w:rFonts w:eastAsia="SimSun"/>
                    <w:sz w:val="18"/>
                    <w:szCs w:val="18"/>
                  </w:rPr>
                  <w:t>Escreva aqui.</w:t>
                </w:r>
              </w:p>
            </w:tc>
          </w:sdtContent>
        </w:sdt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5B3D7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Artigos médicos</w:t>
            </w:r>
          </w:p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</w:pP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 xml:space="preserve">Mencione quais artigos foram fornecidos às equipes médicas </w:t>
            </w:r>
            <w:r>
              <w:rPr>
                <w:rFonts w:ascii="Times New Roman" w:hAnsi="Times New Roman"/>
                <w:spacing w:val="-1"/>
                <w:sz w:val="16"/>
              </w:rPr>
              <w:t>[ou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indicados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consulta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site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jw.org]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para comprovar e apoiar as estratégias/opções de tratamento sugeridas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.)</w:t>
            </w:r>
          </w:p>
        </w:tc>
      </w:tr>
      <w:tr w:rsidRPr="00A80B5C" w:rsidR="001B35A9" w:rsidTr="007779CB">
        <w:trPr>
          <w:trHeight w:val="2486"/>
        </w:trPr>
        <w:sdt>
          <w:sdtPr>
            <w:rPr>
              <w:rFonts w:eastAsia="Calibri"/>
              <w:sz w:val="18"/>
              <w:szCs w:val="18"/>
            </w:rPr>
            <w:id w:val="2019191261"/>
            <w:placeholder>
              <w:docPart w:val="3D9797F562EB4E9D9306FABAC794F9CE"/>
            </w:placeholder>
            <w:showingPlcHdr/>
          </w:sdtPr>
          <w:sdtEndPr>
            <w:rPr>
              <w:rFonts w:cs="Arial"/>
              <w:lang w:bidi="ar-SA"/>
            </w:rPr>
          </w:sdtEndPr>
          <w:sdtContent>
            <w:tc>
              <w:tcPr>
                <w:tcW w:w="10632" w:type="dxa"/>
                <w:gridSpan w:val="16"/>
                <w:tcBorders>
                  <w:top w:val="single" w:color="808080" w:sz="4" w:space="0"/>
                  <w:left w:val="single" w:color="808080" w:sz="4" w:space="0"/>
                  <w:bottom w:val="nil"/>
                  <w:right w:val="single" w:color="808080" w:sz="4" w:space="0"/>
                </w:tcBorders>
                <w:shd w:val="clear" w:color="auto" w:fill="auto"/>
              </w:tcPr>
              <w:p w:rsidRPr="00A853CC" w:rsidR="001B35A9" w:rsidP="007779CB" w:rsidRDefault="001B35A9">
                <w:pPr>
                  <w:spacing w:line="240" w:lineRule="auto"/>
                  <w:ind w:firstLine="0"/>
                  <w:rPr>
                    <w:rFonts w:eastAsia="Calibri" w:cs="Arial"/>
                    <w:sz w:val="18"/>
                    <w:szCs w:val="18"/>
                    <w:lang w:bidi="ar-SA"/>
                  </w:rPr>
                </w:pPr>
                <w:r w:rsidRPr="00A853CC">
                  <w:rPr>
                    <w:rStyle w:val="TextodoEspaoReservado"/>
                    <w:rFonts w:eastAsia="SimSun"/>
                    <w:sz w:val="18"/>
                    <w:szCs w:val="18"/>
                  </w:rPr>
                  <w:t>Escreva aqui.</w:t>
                </w:r>
              </w:p>
            </w:tc>
          </w:sdtContent>
        </w:sdt>
      </w:tr>
      <w:tr w:rsidRPr="00A80B5C" w:rsidR="001B35A9" w:rsidTr="007779CB">
        <w:trPr>
          <w:trHeight w:val="294"/>
        </w:trPr>
        <w:tc>
          <w:tcPr>
            <w:tcW w:w="10632" w:type="dxa"/>
            <w:gridSpan w:val="16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4" w:id="46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6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Depois que o médico analisou os artigos que servem de apoio, ele está disposto a cooperar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?</w:t>
            </w: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5B3D7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Contato de um médico c</w:t>
            </w:r>
            <w:r w:rsidRPr="00A80B5C"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onsult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br/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O médico responsável está disposto a contatar um especialista experiente em tratamento sem sangue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?)</w:t>
            </w:r>
          </w:p>
        </w:tc>
      </w:tr>
      <w:tr w:rsidRPr="00A80B5C" w:rsidR="001B35A9" w:rsidTr="007779CB">
        <w:trPr>
          <w:trHeight w:val="397"/>
        </w:trPr>
        <w:tc>
          <w:tcPr>
            <w:tcW w:w="5169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Nome do médico consultor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name="Texto42" w:id="47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7"/>
          </w:p>
        </w:tc>
        <w:tc>
          <w:tcPr>
            <w:tcW w:w="5463" w:type="dxa"/>
            <w:gridSpan w:val="10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Preferências de contato do médico consultor: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name="Texto43" w:id="48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8"/>
          </w:p>
        </w:tc>
      </w:tr>
      <w:tr w:rsidRPr="00A80B5C" w:rsidR="001B35A9" w:rsidTr="007779CB">
        <w:trPr>
          <w:trHeight w:val="397"/>
        </w:trPr>
        <w:tc>
          <w:tcPr>
            <w:tcW w:w="5169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Especialidade: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name="Texto44" w:id="49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49"/>
          </w:p>
        </w:tc>
        <w:tc>
          <w:tcPr>
            <w:tcW w:w="2731" w:type="dxa"/>
            <w:gridSpan w:val="6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name="Texto46" w:id="5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0"/>
          </w:p>
        </w:tc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name="Texto47" w:id="5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1"/>
          </w:p>
        </w:tc>
      </w:tr>
      <w:tr w:rsidRPr="00A80B5C" w:rsidR="001B35A9" w:rsidTr="007779CB">
        <w:trPr>
          <w:trHeight w:val="397"/>
        </w:trPr>
        <w:tc>
          <w:tcPr>
            <w:tcW w:w="5169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Outras informações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name="Texto45" w:id="52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2"/>
          </w:p>
        </w:tc>
        <w:tc>
          <w:tcPr>
            <w:tcW w:w="2731" w:type="dxa"/>
            <w:gridSpan w:val="6"/>
            <w:tcBorders>
              <w:top w:val="nil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name="Texto48" w:id="53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3"/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name="Texto49" w:id="54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4"/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95B3D7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Necessidade de transferência</w:t>
            </w:r>
          </w:p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</w:pP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Essa decisão deve ser tomada pelo paciente e/ou familiares. Descreva o método de transferência</w:t>
            </w: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.)</w:t>
            </w:r>
          </w:p>
        </w:tc>
      </w:tr>
      <w:tr w:rsidRPr="00A80B5C" w:rsidR="001B35A9" w:rsidTr="007779CB">
        <w:trPr>
          <w:trHeight w:val="238"/>
        </w:trPr>
        <w:tc>
          <w:tcPr>
            <w:tcW w:w="5169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3" w:id="55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5"/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Os procedimentos para a transferência já foram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 w:rsidRPr="00A80B5C">
              <w:rPr>
                <w:rFonts w:eastAsia="Calibri" w:cs="Arial"/>
                <w:b/>
                <w:sz w:val="16"/>
                <w:szCs w:val="16"/>
                <w:u w:val="single"/>
                <w:lang w:bidi="ar-SA"/>
              </w:rPr>
              <w:t>confirm</w:t>
            </w:r>
            <w:r>
              <w:rPr>
                <w:rFonts w:eastAsia="Calibri" w:cs="Arial"/>
                <w:b/>
                <w:sz w:val="16"/>
                <w:szCs w:val="16"/>
                <w:u w:val="single"/>
                <w:lang w:bidi="ar-SA"/>
              </w:rPr>
              <w:t>ados</w:t>
            </w:r>
          </w:p>
        </w:tc>
        <w:tc>
          <w:tcPr>
            <w:tcW w:w="5463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2" w:id="56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6"/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A Colih de destino já foi informada?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 (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se a transferência for para a região de outra Colih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)</w:t>
            </w:r>
          </w:p>
        </w:tc>
      </w:tr>
      <w:tr w:rsidRPr="00A80B5C" w:rsidR="001B35A9" w:rsidTr="007779CB">
        <w:trPr>
          <w:trHeight w:val="397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N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 xml:space="preserve">me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>do hospital para onde o paciente será transferido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name="Texto50" w:id="57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7"/>
          </w:p>
        </w:tc>
      </w:tr>
      <w:tr w:rsidRPr="00A80B5C" w:rsidR="001B35A9" w:rsidTr="007779CB">
        <w:trPr>
          <w:trHeight w:val="397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Médico responsável do hospital para onde o paciente será transferido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name="Texto51" w:id="58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8"/>
          </w:p>
        </w:tc>
      </w:tr>
      <w:tr w:rsidRPr="00A80B5C" w:rsidR="001B35A9" w:rsidTr="007779CB">
        <w:trPr>
          <w:trHeight w:val="397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Telefone de contato do hospital para onde o paciente será transferido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name="Texto52" w:id="59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59"/>
          </w:p>
        </w:tc>
      </w:tr>
      <w:tr w:rsidRPr="00A80B5C" w:rsidR="001B35A9" w:rsidTr="007779CB">
        <w:trPr>
          <w:trHeight w:val="397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Pr="00A80B5C"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t>Outras informações</w:t>
            </w:r>
            <w:r w:rsidRPr="00A80B5C">
              <w:rPr>
                <w:rFonts w:eastAsia="Calibri" w:cs="Arial"/>
                <w:sz w:val="16"/>
                <w:szCs w:val="16"/>
                <w:lang w:bidi="ar-SA"/>
              </w:rPr>
              <w:t>: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name="Texto53" w:id="60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FORMTEXT </w:instrText>
            </w:r>
            <w:r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noProof/>
                <w:sz w:val="16"/>
                <w:szCs w:val="16"/>
                <w:lang w:bidi="ar-SA"/>
              </w:rPr>
              <w:t> </w:t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60"/>
            <w:r>
              <w:rPr>
                <w:rFonts w:eastAsia="Calibri" w:cs="Arial"/>
                <w:sz w:val="16"/>
                <w:szCs w:val="16"/>
                <w:lang w:bidi="ar-SA"/>
              </w:rPr>
              <w:t xml:space="preserve">   </w:t>
            </w:r>
          </w:p>
        </w:tc>
      </w:tr>
      <w:tr w:rsidRPr="00A80B5C" w:rsidR="001B35A9" w:rsidTr="007779CB"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ABF8F"/>
          </w:tcPr>
          <w:p w:rsidRPr="00A80B5C" w:rsidR="001B35A9" w:rsidP="007779CB" w:rsidRDefault="001B35A9">
            <w:pPr>
              <w:keepNext/>
              <w:keepLines/>
              <w:spacing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lang w:bidi="ar-SA"/>
              </w:rPr>
              <w:t>Resultado/Acompanhamento</w:t>
            </w:r>
          </w:p>
          <w:p w:rsidRPr="00A80B5C" w:rsidR="001B35A9" w:rsidP="007779CB" w:rsidRDefault="001B35A9">
            <w:pPr>
              <w:spacing w:line="240" w:lineRule="auto"/>
              <w:ind w:firstLine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</w:pPr>
            <w:r w:rsidRPr="00A80B5C"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(Descr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bidi="ar-SA"/>
              </w:rPr>
              <w:t>eva o resultado e o acompanhamento, se houver)</w:t>
            </w:r>
          </w:p>
        </w:tc>
      </w:tr>
      <w:tr w:rsidRPr="00A80B5C" w:rsidR="001B35A9" w:rsidTr="001B35A9">
        <w:trPr>
          <w:trHeight w:val="2526"/>
        </w:trPr>
        <w:tc>
          <w:tcPr>
            <w:tcW w:w="10632" w:type="dxa"/>
            <w:gridSpan w:val="1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:rsidR="001B35A9" w:rsidP="007779CB" w:rsidRDefault="001B35A9">
            <w:pPr>
              <w:spacing w:line="240" w:lineRule="auto"/>
              <w:ind w:firstLine="0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ionar1" w:id="61"/>
            <w:r>
              <w:rPr>
                <w:rFonts w:eastAsia="Calibri" w:cs="Arial"/>
                <w:sz w:val="16"/>
                <w:szCs w:val="16"/>
                <w:lang w:bidi="ar-SA"/>
              </w:rPr>
              <w:instrText xml:space="preserve"> FORMCHECKBOX </w:instrText>
            </w:r>
            <w:r w:rsidR="00C70182">
              <w:rPr>
                <w:rFonts w:eastAsia="Calibri" w:cs="Arial"/>
                <w:sz w:val="16"/>
                <w:szCs w:val="16"/>
                <w:lang w:bidi="ar-SA"/>
              </w:rPr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separate"/>
            </w:r>
            <w:r>
              <w:rPr>
                <w:rFonts w:eastAsia="Calibri" w:cs="Arial"/>
                <w:sz w:val="16"/>
                <w:szCs w:val="16"/>
                <w:lang w:bidi="ar-SA"/>
              </w:rPr>
              <w:fldChar w:fldCharType="end"/>
            </w:r>
            <w:bookmarkEnd w:id="61"/>
            <w:r>
              <w:rPr>
                <w:rFonts w:eastAsia="Calibri" w:cs="Arial"/>
                <w:sz w:val="16"/>
                <w:szCs w:val="16"/>
                <w:lang w:bidi="ar-SA"/>
              </w:rPr>
              <w:t>Os anciãos locais foram contatados para dar acompanhamento</w:t>
            </w:r>
          </w:p>
          <w:sdt>
            <w:sdtPr>
              <w:rPr>
                <w:rFonts w:eastAsia="Calibri"/>
                <w:sz w:val="18"/>
                <w:szCs w:val="18"/>
              </w:rPr>
              <w:id w:val="-608348505"/>
              <w:placeholder>
                <w:docPart w:val="8A9555BBDCF84BAD875BFFBD44D7CF05"/>
              </w:placeholder>
              <w:showingPlcHdr/>
            </w:sdtPr>
            <w:sdtEndPr>
              <w:rPr>
                <w:rFonts w:cs="Arial"/>
                <w:lang w:bidi="ar-SA"/>
              </w:rPr>
            </w:sdtEndPr>
            <w:sdtContent>
              <w:p w:rsidRPr="00A853CC" w:rsidR="001B35A9" w:rsidP="007779CB" w:rsidRDefault="001B35A9">
                <w:pPr>
                  <w:spacing w:line="240" w:lineRule="auto"/>
                  <w:ind w:firstLine="0"/>
                  <w:rPr>
                    <w:rFonts w:eastAsia="Calibri" w:cs="Arial"/>
                    <w:sz w:val="18"/>
                    <w:szCs w:val="18"/>
                    <w:lang w:bidi="ar-SA"/>
                  </w:rPr>
                </w:pPr>
                <w:r w:rsidRPr="00A853CC">
                  <w:rPr>
                    <w:rStyle w:val="TextodoEspaoReservado"/>
                    <w:rFonts w:eastAsia="SimSun"/>
                    <w:sz w:val="18"/>
                    <w:szCs w:val="18"/>
                  </w:rPr>
                  <w:t>Escreva aqui.</w:t>
                </w:r>
              </w:p>
            </w:sdtContent>
          </w:sdt>
        </w:tc>
      </w:tr>
    </w:tbl>
    <w:p w:rsidR="00A80F96" w:rsidP="001B35A9" w:rsidRDefault="00A80F96">
      <w:pPr>
        <w:ind w:firstLine="0"/>
      </w:pPr>
    </w:p>
    <w:sectPr w:rsidR="00A80F96" w:rsidSect="003076D2">
      <w:footerReference w:type="default" r:id="rId5"/>
      <w:footerReference w:type="first" r:id="rId6"/>
      <w:pgSz w:w="11907" w:h="16840" w:code="9"/>
      <w:pgMar w:top="964" w:right="851" w:bottom="964" w:left="85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076D2" w:rsidR="000D6021" w:rsidP="003861DA" w:rsidRDefault="00C70182">
    <w:pPr>
      <w:tabs>
        <w:tab w:val="right" w:pos="10206"/>
      </w:tabs>
      <w:spacing w:line="240" w:lineRule="auto"/>
      <w:ind w:firstLine="0"/>
      <w:rPr>
        <w:rFonts w:ascii="Times New Roman" w:hAnsi="Times New Roman" w:eastAsia="Calibri" w:cs="Times New Roman"/>
        <w:sz w:val="16"/>
        <w:szCs w:val="16"/>
        <w:lang w:bidi="ar-SA"/>
      </w:rPr>
    </w:pPr>
    <w:r w:rsidRPr="003076D2">
      <w:rPr>
        <w:rFonts w:ascii="Times New Roman" w:hAnsi="Times New Roman" w:eastAsia="Calibri" w:cs="Times New Roman"/>
        <w:i/>
        <w:sz w:val="16"/>
        <w:szCs w:val="16"/>
        <w:lang w:bidi="ar-SA"/>
      </w:rPr>
      <w:t>hlc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t xml:space="preserve">-7-T </w:t>
    </w:r>
    <w:r>
      <w:rPr>
        <w:rFonts w:ascii="Times New Roman" w:hAnsi="Times New Roman" w:eastAsia="Calibri" w:cs="Times New Roman"/>
        <w:sz w:val="16"/>
        <w:szCs w:val="16"/>
        <w:lang w:bidi="ar-SA"/>
      </w:rPr>
      <w:t>Ba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t xml:space="preserve">   </w:t>
    </w:r>
    <w:r>
      <w:rPr>
        <w:rFonts w:ascii="Times New Roman" w:hAnsi="Times New Roman" w:eastAsia="Calibri" w:cs="Times New Roman"/>
        <w:sz w:val="16"/>
        <w:szCs w:val="16"/>
        <w:lang w:bidi="ar-SA"/>
      </w:rPr>
      <w:t>0</w:t>
    </w:r>
    <w:r>
      <w:rPr>
        <w:rFonts w:ascii="Times New Roman" w:hAnsi="Times New Roman" w:eastAsia="Calibri" w:cs="Times New Roman"/>
        <w:sz w:val="16"/>
        <w:szCs w:val="16"/>
        <w:lang w:bidi="ar-SA"/>
      </w:rPr>
      <w:t>1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t>/1</w:t>
    </w:r>
    <w:r>
      <w:rPr>
        <w:rFonts w:ascii="Times New Roman" w:hAnsi="Times New Roman" w:eastAsia="Calibri" w:cs="Times New Roman"/>
        <w:sz w:val="16"/>
        <w:szCs w:val="16"/>
        <w:lang w:bidi="ar-SA"/>
      </w:rPr>
      <w:t>2 (</w:t>
    </w:r>
    <w:r>
      <w:rPr>
        <w:rFonts w:ascii="Times New Roman" w:hAnsi="Times New Roman" w:eastAsia="Calibri" w:cs="Times New Roman"/>
        <w:sz w:val="16"/>
        <w:szCs w:val="16"/>
        <w:lang w:bidi="ar-SA"/>
      </w:rPr>
      <w:t>04/22</w:t>
    </w:r>
    <w:r>
      <w:rPr>
        <w:rFonts w:ascii="Times New Roman" w:hAnsi="Times New Roman" w:eastAsia="Calibri" w:cs="Times New Roman"/>
        <w:sz w:val="16"/>
        <w:szCs w:val="16"/>
        <w:lang w:bidi="ar-SA"/>
      </w:rPr>
      <w:t>)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tab/>
      <w:t xml:space="preserve">Página 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fldChar w:fldCharType="begin"/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instrText xml:space="preserve"> PAGE   \* MERGEFORMAT </w:instrTex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fldChar w:fldCharType="separate"/>
    </w:r>
    <w:r>
      <w:rPr>
        <w:rFonts w:ascii="Times New Roman" w:hAnsi="Times New Roman" w:eastAsia="Calibri" w:cs="Times New Roman"/>
        <w:noProof/>
        <w:sz w:val="16"/>
        <w:szCs w:val="16"/>
        <w:lang w:bidi="ar-SA"/>
      </w:rPr>
      <w:t>2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076D2" w:rsidR="000D6021" w:rsidP="003861DA" w:rsidRDefault="00C70182">
    <w:pPr>
      <w:tabs>
        <w:tab w:val="center" w:pos="4844"/>
        <w:tab w:val="right" w:pos="9689"/>
      </w:tabs>
      <w:spacing w:line="240" w:lineRule="auto"/>
      <w:ind w:firstLine="0"/>
      <w:rPr>
        <w:rFonts w:ascii="Times New Roman" w:hAnsi="Times New Roman" w:eastAsia="Calibri" w:cs="Times New Roman"/>
        <w:sz w:val="16"/>
        <w:szCs w:val="16"/>
        <w:lang w:bidi="ar-SA"/>
      </w:rPr>
    </w:pPr>
    <w:r w:rsidRPr="003076D2">
      <w:rPr>
        <w:rFonts w:ascii="Times New Roman" w:hAnsi="Times New Roman" w:eastAsia="Calibri" w:cs="Times New Roman"/>
        <w:i/>
        <w:sz w:val="16"/>
        <w:szCs w:val="16"/>
        <w:lang w:bidi="ar-SA"/>
      </w:rPr>
      <w:t>hlc</w:t>
    </w:r>
    <w:r>
      <w:rPr>
        <w:rFonts w:ascii="Times New Roman" w:hAnsi="Times New Roman" w:eastAsia="Calibri" w:cs="Times New Roman"/>
        <w:sz w:val="16"/>
        <w:szCs w:val="16"/>
        <w:lang w:bidi="ar-SA"/>
      </w:rPr>
      <w:t>-7-T Ba    01</w:t>
    </w:r>
    <w:r w:rsidRPr="003076D2">
      <w:rPr>
        <w:rFonts w:ascii="Times New Roman" w:hAnsi="Times New Roman" w:eastAsia="Calibri" w:cs="Times New Roman"/>
        <w:sz w:val="16"/>
        <w:szCs w:val="16"/>
        <w:lang w:bidi="ar-SA"/>
      </w:rPr>
      <w:t>/1</w:t>
    </w:r>
    <w:r>
      <w:rPr>
        <w:rFonts w:ascii="Times New Roman" w:hAnsi="Times New Roman" w:eastAsia="Calibri" w:cs="Times New Roman"/>
        <w:sz w:val="16"/>
        <w:szCs w:val="16"/>
        <w:lang w:bidi="ar-SA"/>
      </w:rPr>
      <w:t>2 (</w:t>
    </w:r>
    <w:r>
      <w:rPr>
        <w:rFonts w:ascii="Times New Roman" w:hAnsi="Times New Roman" w:eastAsia="Calibri" w:cs="Times New Roman"/>
        <w:sz w:val="16"/>
        <w:szCs w:val="16"/>
        <w:lang w:bidi="ar-SA"/>
      </w:rPr>
      <w:t>04/22</w:t>
    </w:r>
    <w:r>
      <w:rPr>
        <w:rFonts w:ascii="Times New Roman" w:hAnsi="Times New Roman" w:eastAsia="Calibri" w:cs="Times New Roman"/>
        <w:sz w:val="16"/>
        <w:szCs w:val="16"/>
        <w:lang w:bidi="ar-SA"/>
      </w:rPr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FUnrAEQfKmQM8GCSxyGcUoaBzn3jEC+V43zsjTMhQk7R7e87kMfhs1wiVnBXIOtu64yoDEFyCRDcjeH6iSJ3A==" w:salt="hBmjnwHBXqWgCKaJA94Kfw==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9"/>
    <w:rsid w:val="00002464"/>
    <w:rsid w:val="001B35A9"/>
    <w:rsid w:val="002A26AA"/>
    <w:rsid w:val="003A3EFD"/>
    <w:rsid w:val="005D4C74"/>
    <w:rsid w:val="00606054"/>
    <w:rsid w:val="006F49AB"/>
    <w:rsid w:val="00722020"/>
    <w:rsid w:val="007540EA"/>
    <w:rsid w:val="008B58BE"/>
    <w:rsid w:val="00905F3C"/>
    <w:rsid w:val="00A80F96"/>
    <w:rsid w:val="00A84BAF"/>
    <w:rsid w:val="00AC3667"/>
    <w:rsid w:val="00BA6CE2"/>
    <w:rsid w:val="00C70182"/>
    <w:rsid w:val="00C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39BA"/>
  <w15:chartTrackingRefBased/>
  <w15:docId w15:val="{BBD61B2B-81FF-4E76-9EB7-D2FF815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5A9"/>
    <w:pPr>
      <w:spacing w:after="0" w:line="360" w:lineRule="auto"/>
      <w:ind w:firstLine="720"/>
    </w:pPr>
    <w:rPr>
      <w:rFonts w:ascii="Arial" w:eastAsia="Times New Roman" w:hAnsi="Arial" w:cs="Latha"/>
      <w:sz w:val="24"/>
      <w:szCs w:val="24"/>
      <w:lang w:eastAsia="en-US" w:bidi="ta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3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26F39833624AE4BC5A9CEDC2042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2F216-F0C4-49B2-B8D1-86C77CB88C89}"/>
      </w:docPartPr>
      <w:docPartBody>
        <w:p w:rsidR="00000000" w:rsidRDefault="00492508" w:rsidP="00492508">
          <w:pPr>
            <w:pStyle w:val="CC26F39833624AE4BC5A9CEDC2042B1F"/>
          </w:pPr>
          <w:r w:rsidRPr="005E66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0F779C4FC6E43828AEA01B39F3B6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B5E20-A12C-462A-B6D7-5A1D7F653440}"/>
      </w:docPartPr>
      <w:docPartBody>
        <w:p w:rsidR="00000000" w:rsidRDefault="00492508" w:rsidP="00492508">
          <w:pPr>
            <w:pStyle w:val="00F779C4FC6E43828AEA01B39F3B6176"/>
          </w:pPr>
          <w:r w:rsidRPr="004A581D">
            <w:rPr>
              <w:rStyle w:val="TextodoEspaoReservado"/>
              <w:rFonts w:eastAsia="SimSun"/>
              <w:sz w:val="16"/>
              <w:szCs w:val="16"/>
            </w:rPr>
            <w:t>Clique ou toque aqui para inserir o texto.</w:t>
          </w:r>
        </w:p>
      </w:docPartBody>
    </w:docPart>
    <w:docPart>
      <w:docPartPr>
        <w:name w:val="C71A5DE6F7B14F0BB054947DF7560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90F4D-7DB9-4BA6-9DB6-D0CA77ABA8D2}"/>
      </w:docPartPr>
      <w:docPartBody>
        <w:p w:rsidR="00000000" w:rsidRDefault="00492508" w:rsidP="00492508">
          <w:pPr>
            <w:pStyle w:val="C71A5DE6F7B14F0BB054947DF75609AC1"/>
          </w:pPr>
          <w:r w:rsidRPr="00A853CC">
            <w:rPr>
              <w:rStyle w:val="TextodoEspaoReservado"/>
              <w:rFonts w:eastAsia="SimSun"/>
              <w:sz w:val="18"/>
              <w:szCs w:val="18"/>
            </w:rPr>
            <w:t>Escreva aqui.</w:t>
          </w:r>
        </w:p>
      </w:docPartBody>
    </w:docPart>
    <w:docPart>
      <w:docPartPr>
        <w:name w:val="C3A213BC5AC94D65B414E3B1ACA69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E2D67-0D79-49E1-B664-F3475E4B1648}"/>
      </w:docPartPr>
      <w:docPartBody>
        <w:p w:rsidR="00000000" w:rsidRDefault="00492508" w:rsidP="00492508">
          <w:pPr>
            <w:pStyle w:val="C3A213BC5AC94D65B414E3B1ACA69EF31"/>
          </w:pPr>
          <w:r w:rsidRPr="00A853CC">
            <w:rPr>
              <w:rStyle w:val="TextodoEspaoReservado"/>
              <w:rFonts w:eastAsia="SimSun"/>
              <w:sz w:val="18"/>
              <w:szCs w:val="18"/>
            </w:rPr>
            <w:t>Escreva aqui.</w:t>
          </w:r>
        </w:p>
      </w:docPartBody>
    </w:docPart>
    <w:docPart>
      <w:docPartPr>
        <w:name w:val="3B03E85A4C2C48D8A275063E8BE65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35D13-4588-4EBA-B84E-D3EC5FEA7938}"/>
      </w:docPartPr>
      <w:docPartBody>
        <w:p w:rsidR="00000000" w:rsidRDefault="00492508" w:rsidP="00492508">
          <w:pPr>
            <w:pStyle w:val="3B03E85A4C2C48D8A275063E8BE65ECB1"/>
          </w:pPr>
          <w:r w:rsidRPr="00A853CC">
            <w:rPr>
              <w:rStyle w:val="TextodoEspaoReservado"/>
              <w:rFonts w:eastAsia="SimSun"/>
              <w:sz w:val="18"/>
              <w:szCs w:val="18"/>
            </w:rPr>
            <w:t>Escreva aqui.</w:t>
          </w:r>
        </w:p>
      </w:docPartBody>
    </w:docPart>
    <w:docPart>
      <w:docPartPr>
        <w:name w:val="3D9797F562EB4E9D9306FABAC794F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3EE73-0B7E-42A3-96BE-F3D546920975}"/>
      </w:docPartPr>
      <w:docPartBody>
        <w:p w:rsidR="00000000" w:rsidRDefault="00492508" w:rsidP="00492508">
          <w:pPr>
            <w:pStyle w:val="3D9797F562EB4E9D9306FABAC794F9CE1"/>
          </w:pPr>
          <w:r w:rsidRPr="00A853CC">
            <w:rPr>
              <w:rStyle w:val="TextodoEspaoReservado"/>
              <w:rFonts w:eastAsia="SimSun"/>
              <w:sz w:val="18"/>
              <w:szCs w:val="18"/>
            </w:rPr>
            <w:t>Escreva aqui.</w:t>
          </w:r>
        </w:p>
      </w:docPartBody>
    </w:docPart>
    <w:docPart>
      <w:docPartPr>
        <w:name w:val="8A9555BBDCF84BAD875BFFBD44D7C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A2962-E914-4111-8FB4-0054ED8B8749}"/>
      </w:docPartPr>
      <w:docPartBody>
        <w:p w:rsidR="00000000" w:rsidRDefault="00492508" w:rsidP="00492508">
          <w:pPr>
            <w:pStyle w:val="8A9555BBDCF84BAD875BFFBD44D7CF051"/>
          </w:pPr>
          <w:r w:rsidRPr="00A853CC">
            <w:rPr>
              <w:rStyle w:val="TextodoEspaoReservado"/>
              <w:rFonts w:eastAsia="SimSun"/>
              <w:sz w:val="18"/>
              <w:szCs w:val="18"/>
            </w:rPr>
            <w:t>Escreva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08"/>
    <w:rsid w:val="00492508"/>
    <w:rsid w:val="00F3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2508"/>
    <w:rPr>
      <w:color w:val="808080"/>
    </w:rPr>
  </w:style>
  <w:style w:type="paragraph" w:customStyle="1" w:styleId="CC26F39833624AE4BC5A9CEDC2042B1F">
    <w:name w:val="CC26F39833624AE4BC5A9CEDC2042B1F"/>
    <w:rsid w:val="00492508"/>
  </w:style>
  <w:style w:type="paragraph" w:customStyle="1" w:styleId="00F779C4FC6E43828AEA01B39F3B6176">
    <w:name w:val="00F779C4FC6E43828AEA01B39F3B6176"/>
    <w:rsid w:val="00492508"/>
  </w:style>
  <w:style w:type="paragraph" w:customStyle="1" w:styleId="C71A5DE6F7B14F0BB054947DF75609AC">
    <w:name w:val="C71A5DE6F7B14F0BB054947DF75609AC"/>
    <w:rsid w:val="00492508"/>
  </w:style>
  <w:style w:type="paragraph" w:customStyle="1" w:styleId="C3A213BC5AC94D65B414E3B1ACA69EF3">
    <w:name w:val="C3A213BC5AC94D65B414E3B1ACA69EF3"/>
    <w:rsid w:val="00492508"/>
  </w:style>
  <w:style w:type="paragraph" w:customStyle="1" w:styleId="3B03E85A4C2C48D8A275063E8BE65ECB">
    <w:name w:val="3B03E85A4C2C48D8A275063E8BE65ECB"/>
    <w:rsid w:val="00492508"/>
  </w:style>
  <w:style w:type="paragraph" w:customStyle="1" w:styleId="3D9797F562EB4E9D9306FABAC794F9CE">
    <w:name w:val="3D9797F562EB4E9D9306FABAC794F9CE"/>
    <w:rsid w:val="00492508"/>
  </w:style>
  <w:style w:type="paragraph" w:customStyle="1" w:styleId="8A9555BBDCF84BAD875BFFBD44D7CF05">
    <w:name w:val="8A9555BBDCF84BAD875BFFBD44D7CF05"/>
    <w:rsid w:val="00492508"/>
  </w:style>
  <w:style w:type="paragraph" w:customStyle="1" w:styleId="C71A5DE6F7B14F0BB054947DF75609AC1">
    <w:name w:val="C71A5DE6F7B14F0BB054947DF75609AC1"/>
    <w:rsid w:val="00492508"/>
    <w:pPr>
      <w:spacing w:after="0" w:line="360" w:lineRule="auto"/>
      <w:ind w:firstLine="720"/>
    </w:pPr>
    <w:rPr>
      <w:rFonts w:ascii="Arial" w:eastAsia="Times New Roman" w:hAnsi="Arial" w:cs="Latha"/>
      <w:sz w:val="24"/>
      <w:szCs w:val="24"/>
      <w:lang w:eastAsia="en-US" w:bidi="ta-IN"/>
    </w:rPr>
  </w:style>
  <w:style w:type="paragraph" w:customStyle="1" w:styleId="C3A213BC5AC94D65B414E3B1ACA69EF31">
    <w:name w:val="C3A213BC5AC94D65B414E3B1ACA69EF31"/>
    <w:rsid w:val="00492508"/>
    <w:pPr>
      <w:spacing w:after="0" w:line="360" w:lineRule="auto"/>
      <w:ind w:firstLine="720"/>
    </w:pPr>
    <w:rPr>
      <w:rFonts w:ascii="Arial" w:eastAsia="Times New Roman" w:hAnsi="Arial" w:cs="Latha"/>
      <w:sz w:val="24"/>
      <w:szCs w:val="24"/>
      <w:lang w:eastAsia="en-US" w:bidi="ta-IN"/>
    </w:rPr>
  </w:style>
  <w:style w:type="paragraph" w:customStyle="1" w:styleId="3B03E85A4C2C48D8A275063E8BE65ECB1">
    <w:name w:val="3B03E85A4C2C48D8A275063E8BE65ECB1"/>
    <w:rsid w:val="00492508"/>
    <w:pPr>
      <w:spacing w:after="0" w:line="360" w:lineRule="auto"/>
      <w:ind w:firstLine="720"/>
    </w:pPr>
    <w:rPr>
      <w:rFonts w:ascii="Arial" w:eastAsia="Times New Roman" w:hAnsi="Arial" w:cs="Latha"/>
      <w:sz w:val="24"/>
      <w:szCs w:val="24"/>
      <w:lang w:eastAsia="en-US" w:bidi="ta-IN"/>
    </w:rPr>
  </w:style>
  <w:style w:type="paragraph" w:customStyle="1" w:styleId="3D9797F562EB4E9D9306FABAC794F9CE1">
    <w:name w:val="3D9797F562EB4E9D9306FABAC794F9CE1"/>
    <w:rsid w:val="00492508"/>
    <w:pPr>
      <w:spacing w:after="0" w:line="360" w:lineRule="auto"/>
      <w:ind w:firstLine="720"/>
    </w:pPr>
    <w:rPr>
      <w:rFonts w:ascii="Arial" w:eastAsia="Times New Roman" w:hAnsi="Arial" w:cs="Latha"/>
      <w:sz w:val="24"/>
      <w:szCs w:val="24"/>
      <w:lang w:eastAsia="en-US" w:bidi="ta-IN"/>
    </w:rPr>
  </w:style>
  <w:style w:type="paragraph" w:customStyle="1" w:styleId="8A9555BBDCF84BAD875BFFBD44D7CF051">
    <w:name w:val="8A9555BBDCF84BAD875BFFBD44D7CF051"/>
    <w:rsid w:val="00492508"/>
    <w:pPr>
      <w:spacing w:after="0" w:line="360" w:lineRule="auto"/>
      <w:ind w:firstLine="720"/>
    </w:pPr>
    <w:rPr>
      <w:rFonts w:ascii="Arial" w:eastAsia="Times New Roman" w:hAnsi="Arial" w:cs="Latha"/>
      <w:sz w:val="24"/>
      <w:szCs w:val="24"/>
      <w:lang w:eastAsia="en-US" w:bidi="ta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3FA3-2676-4687-9D5C-CCC6453F9FD3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otalTime>0</ap:TotalTime>
  <ap:Template>Normal.dotm</ap:Template>
  <ap:Pages>2</ap:Pages>
  <ap:Words>808</ap:Words>
  <ap:Characters>4368</ap:Characters>
  <ap:Application>Microsoft Office Word</ap:Application>
  <ap:DocSecurity>0</ap:DocSecurity>
  <ap:Lines>36</ap:Lines>
  <ap:Paragraphs>10</ap:Paragraphs>
  <ap:ScaleCrop>false</ap:ScaleCrop>
  <ap:Company>Watchtower</ap:Company>
  <ap:LinksUpToDate>false</ap:LinksUpToDate>
  <ap:CharactersWithSpaces>5166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Aguiar, Carlos Henrique Fernandes de</dc:creator>
  <cp:keywords/>
  <dc:description/>
  <cp:lastModifiedBy>Aguiar, Carlos Henrique Fernandes de</cp:lastModifiedBy>
  <cp:revision>7</cp:revision>
  <dcterms:created xsi:type="dcterms:W3CDTF">2023-02-15T18:23:00Z</dcterms:created>
  <dcterms:modified xsi:type="dcterms:W3CDTF">2023-02-15T18:34:00Z</dcterms:modified>
</cp:coreProperties>
</file>